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BD" w:rsidRPr="001D3FBD" w:rsidRDefault="001D3FBD" w:rsidP="001D3FBD">
      <w:pPr>
        <w:jc w:val="center"/>
        <w:rPr>
          <w:bCs/>
          <w:sz w:val="32"/>
          <w:szCs w:val="32"/>
        </w:rPr>
      </w:pPr>
      <w:r w:rsidRPr="001D3FBD">
        <w:rPr>
          <w:rFonts w:hint="eastAsia"/>
          <w:bCs/>
          <w:sz w:val="32"/>
          <w:szCs w:val="32"/>
        </w:rPr>
        <w:t>安徽医科大学校园</w:t>
      </w:r>
      <w:proofErr w:type="gramStart"/>
      <w:r w:rsidRPr="001D3FBD">
        <w:rPr>
          <w:rFonts w:hint="eastAsia"/>
          <w:bCs/>
          <w:sz w:val="32"/>
          <w:szCs w:val="32"/>
        </w:rPr>
        <w:t>网临时</w:t>
      </w:r>
      <w:proofErr w:type="gramEnd"/>
      <w:r w:rsidRPr="001D3FBD">
        <w:rPr>
          <w:rFonts w:hint="eastAsia"/>
          <w:bCs/>
          <w:sz w:val="32"/>
          <w:szCs w:val="32"/>
        </w:rPr>
        <w:t>账号申请表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302"/>
        <w:gridCol w:w="2126"/>
        <w:gridCol w:w="2222"/>
      </w:tblGrid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申请部门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申请日期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经</w:t>
            </w:r>
            <w:r w:rsidRPr="004069A3">
              <w:rPr>
                <w:rFonts w:hint="eastAsia"/>
                <w:bCs/>
                <w:sz w:val="28"/>
                <w:szCs w:val="32"/>
              </w:rPr>
              <w:t>办人姓名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申请人姓名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申请人</w:t>
            </w:r>
            <w:r>
              <w:rPr>
                <w:rFonts w:hint="eastAsia"/>
                <w:bCs/>
                <w:sz w:val="28"/>
                <w:szCs w:val="32"/>
              </w:rPr>
              <w:t>证件</w:t>
            </w:r>
            <w:r w:rsidRPr="004069A3">
              <w:rPr>
                <w:rFonts w:hint="eastAsia"/>
                <w:bCs/>
                <w:sz w:val="28"/>
                <w:szCs w:val="32"/>
              </w:rPr>
              <w:t>类型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证件</w:t>
            </w:r>
            <w:r w:rsidRPr="004069A3">
              <w:rPr>
                <w:rFonts w:hint="eastAsia"/>
                <w:bCs/>
                <w:sz w:val="28"/>
                <w:szCs w:val="32"/>
              </w:rPr>
              <w:t>号码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trHeight w:val="95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网络账号</w:t>
            </w:r>
          </w:p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（</w:t>
            </w:r>
            <w:proofErr w:type="gramStart"/>
            <w:r w:rsidRPr="004069A3">
              <w:rPr>
                <w:rFonts w:hint="eastAsia"/>
                <w:bCs/>
                <w:sz w:val="28"/>
                <w:szCs w:val="32"/>
              </w:rPr>
              <w:t>网信处</w:t>
            </w:r>
            <w:proofErr w:type="gramEnd"/>
            <w:r w:rsidRPr="004069A3">
              <w:rPr>
                <w:rFonts w:hint="eastAsia"/>
                <w:bCs/>
                <w:sz w:val="28"/>
                <w:szCs w:val="32"/>
              </w:rPr>
              <w:t>填写）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初始密码</w:t>
            </w:r>
          </w:p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（</w:t>
            </w:r>
            <w:proofErr w:type="gramStart"/>
            <w:r w:rsidRPr="004069A3">
              <w:rPr>
                <w:rFonts w:hint="eastAsia"/>
                <w:bCs/>
                <w:sz w:val="28"/>
                <w:szCs w:val="32"/>
              </w:rPr>
              <w:t>网信处</w:t>
            </w:r>
            <w:proofErr w:type="gramEnd"/>
            <w:r w:rsidRPr="004069A3">
              <w:rPr>
                <w:rFonts w:hint="eastAsia"/>
                <w:bCs/>
                <w:sz w:val="28"/>
                <w:szCs w:val="32"/>
              </w:rPr>
              <w:t>填写）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trHeight w:val="95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申请人员类型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536BC4" w:rsidRDefault="001D3FBD" w:rsidP="00D8757E">
            <w:pPr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学校其他工作人员</w:t>
            </w:r>
            <w:r>
              <w:rPr>
                <w:rFonts w:hint="eastAsia"/>
                <w:bCs/>
                <w:sz w:val="28"/>
                <w:szCs w:val="32"/>
              </w:rPr>
              <w:t>（长期办公）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</w:t>
            </w:r>
            <w:r w:rsidRPr="004069A3">
              <w:rPr>
                <w:bCs/>
                <w:sz w:val="28"/>
                <w:szCs w:val="32"/>
              </w:rPr>
              <w:t xml:space="preserve"> </w:t>
            </w:r>
            <w:r w:rsidRPr="00536BC4">
              <w:rPr>
                <w:rFonts w:hint="eastAsia"/>
                <w:bCs/>
                <w:sz w:val="28"/>
                <w:szCs w:val="32"/>
              </w:rPr>
              <w:t>□</w:t>
            </w:r>
          </w:p>
          <w:p w:rsidR="001D3FBD" w:rsidRPr="004069A3" w:rsidRDefault="001D3FBD" w:rsidP="00D8757E">
            <w:pPr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临时人员</w:t>
            </w:r>
            <w:r>
              <w:rPr>
                <w:rFonts w:hint="eastAsia"/>
                <w:bCs/>
                <w:sz w:val="28"/>
                <w:szCs w:val="32"/>
              </w:rPr>
              <w:t>（来访人员）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</w:t>
            </w:r>
            <w:r w:rsidRPr="004069A3">
              <w:rPr>
                <w:bCs/>
                <w:sz w:val="28"/>
                <w:szCs w:val="32"/>
              </w:rPr>
              <w:t xml:space="preserve">         </w:t>
            </w:r>
            <w:r w:rsidRPr="00536BC4">
              <w:rPr>
                <w:rFonts w:hint="eastAsia"/>
                <w:bCs/>
                <w:sz w:val="28"/>
                <w:szCs w:val="32"/>
              </w:rPr>
              <w:t>□</w:t>
            </w:r>
          </w:p>
        </w:tc>
      </w:tr>
      <w:tr w:rsidR="001D3FBD" w:rsidRPr="004069A3" w:rsidTr="001D3FBD">
        <w:trPr>
          <w:trHeight w:val="168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申请部门负责人</w:t>
            </w:r>
          </w:p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意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  </w:t>
            </w:r>
            <w:r w:rsidRPr="004069A3">
              <w:rPr>
                <w:rFonts w:hint="eastAsia"/>
                <w:bCs/>
                <w:sz w:val="28"/>
                <w:szCs w:val="32"/>
              </w:rPr>
              <w:t>见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536BC4" w:rsidRDefault="001D3FBD" w:rsidP="00D8757E">
            <w:pPr>
              <w:widowControl/>
              <w:jc w:val="center"/>
              <w:rPr>
                <w:bCs/>
                <w:sz w:val="28"/>
                <w:szCs w:val="32"/>
              </w:rPr>
            </w:pPr>
          </w:p>
          <w:p w:rsidR="001D3FBD" w:rsidRPr="00536BC4" w:rsidRDefault="001D3FBD" w:rsidP="00D8757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36BC4">
              <w:rPr>
                <w:rFonts w:hint="eastAsia"/>
                <w:bCs/>
                <w:sz w:val="28"/>
                <w:szCs w:val="32"/>
              </w:rPr>
              <w:t xml:space="preserve">                  </w:t>
            </w: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签字、盖章：</w:t>
            </w:r>
          </w:p>
          <w:p w:rsidR="001D3FBD" w:rsidRPr="004069A3" w:rsidRDefault="001D3FBD" w:rsidP="00D8757E">
            <w:pPr>
              <w:widowControl/>
              <w:jc w:val="center"/>
              <w:rPr>
                <w:bCs/>
                <w:sz w:val="28"/>
                <w:szCs w:val="32"/>
              </w:rPr>
            </w:pP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日期：</w:t>
            </w:r>
          </w:p>
        </w:tc>
      </w:tr>
      <w:tr w:rsidR="001D3FBD" w:rsidRPr="004069A3" w:rsidTr="001D3FBD">
        <w:trPr>
          <w:trHeight w:val="168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网络与信息化管理处</w:t>
            </w:r>
          </w:p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意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  </w:t>
            </w:r>
            <w:r w:rsidRPr="004069A3">
              <w:rPr>
                <w:rFonts w:hint="eastAsia"/>
                <w:bCs/>
                <w:sz w:val="28"/>
                <w:szCs w:val="32"/>
              </w:rPr>
              <w:t>见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536BC4" w:rsidRDefault="001D3FBD" w:rsidP="00D8757E">
            <w:pPr>
              <w:widowControl/>
              <w:jc w:val="center"/>
              <w:rPr>
                <w:bCs/>
                <w:sz w:val="28"/>
                <w:szCs w:val="32"/>
              </w:rPr>
            </w:pPr>
          </w:p>
          <w:p w:rsidR="001D3FBD" w:rsidRPr="00536BC4" w:rsidRDefault="001D3FBD" w:rsidP="00D8757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36BC4">
              <w:rPr>
                <w:rFonts w:hint="eastAsia"/>
                <w:bCs/>
                <w:sz w:val="28"/>
                <w:szCs w:val="32"/>
              </w:rPr>
              <w:t xml:space="preserve">             </w:t>
            </w: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  <w:p w:rsidR="001D3FBD" w:rsidRPr="004069A3" w:rsidRDefault="001D3FBD" w:rsidP="00D8757E">
            <w:pPr>
              <w:widowControl/>
              <w:jc w:val="center"/>
              <w:rPr>
                <w:bCs/>
                <w:sz w:val="28"/>
                <w:szCs w:val="32"/>
              </w:rPr>
            </w:pP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日期：</w:t>
            </w:r>
          </w:p>
        </w:tc>
      </w:tr>
      <w:tr w:rsidR="001D3FBD" w:rsidRPr="004069A3" w:rsidTr="001D3FBD">
        <w:trPr>
          <w:trHeight w:val="150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信息安全说明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4069A3" w:rsidRDefault="001D3FBD" w:rsidP="00D8757E">
            <w:pPr>
              <w:widowControl/>
              <w:rPr>
                <w:bCs/>
                <w:sz w:val="28"/>
                <w:szCs w:val="32"/>
              </w:rPr>
            </w:pPr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所申请账号仅用于校内教学、科研及管理工作，不得挪用他处。账号信息安全由账号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</w:t>
            </w:r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负责，并由所属部门主管领导负领导责任。机房或实验室等采用代理服务器或交换机模式上网的部门，须由机房管理员做好上网设备、上网人员及上网时段的对应记录，以备安全事件追查，当实验室</w:t>
            </w:r>
            <w:proofErr w:type="gramStart"/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不需用网</w:t>
            </w:r>
            <w:proofErr w:type="gramEnd"/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时及时断网。学校依上级规定对账号的使用情况进行抽查，若发现涉及损害国家、学校利益的网络行为，可停用该账号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并配合有关部门追究相关责任</w:t>
            </w:r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1D3FBD" w:rsidRDefault="001D3FBD" w:rsidP="001D3FBD">
      <w:pPr>
        <w:rPr>
          <w:bCs/>
          <w:sz w:val="22"/>
          <w:szCs w:val="32"/>
        </w:rPr>
      </w:pPr>
      <w:r w:rsidRPr="004069A3">
        <w:rPr>
          <w:rFonts w:hint="eastAsia"/>
          <w:bCs/>
          <w:sz w:val="22"/>
          <w:szCs w:val="32"/>
        </w:rPr>
        <w:t>填表说明：</w:t>
      </w:r>
      <w:r>
        <w:rPr>
          <w:rFonts w:hint="eastAsia"/>
          <w:bCs/>
          <w:sz w:val="22"/>
          <w:szCs w:val="32"/>
        </w:rPr>
        <w:t>经办人为申请人所在单位正式职工。</w:t>
      </w:r>
    </w:p>
    <w:p w:rsidR="001D3FBD" w:rsidRPr="004069A3" w:rsidRDefault="001D3FBD" w:rsidP="001D3FBD">
      <w:pPr>
        <w:ind w:left="680" w:firstLine="420"/>
        <w:rPr>
          <w:bCs/>
          <w:sz w:val="22"/>
          <w:szCs w:val="32"/>
        </w:rPr>
      </w:pPr>
      <w:r w:rsidRPr="004069A3">
        <w:rPr>
          <w:rFonts w:hint="eastAsia"/>
          <w:bCs/>
          <w:sz w:val="22"/>
          <w:szCs w:val="32"/>
        </w:rPr>
        <w:t>学校其他工作人员指在校长期办公的非正式职工</w:t>
      </w:r>
      <w:bookmarkStart w:id="0" w:name="_GoBack"/>
      <w:bookmarkEnd w:id="0"/>
      <w:r>
        <w:rPr>
          <w:rFonts w:hint="eastAsia"/>
          <w:bCs/>
          <w:sz w:val="22"/>
          <w:szCs w:val="32"/>
        </w:rPr>
        <w:t>，期限一年。</w:t>
      </w:r>
    </w:p>
    <w:p w:rsidR="001D3FBD" w:rsidRDefault="001D3FBD" w:rsidP="001D3FBD">
      <w:pPr>
        <w:ind w:firstLineChars="500" w:firstLine="1100"/>
        <w:rPr>
          <w:bCs/>
          <w:sz w:val="22"/>
          <w:szCs w:val="32"/>
        </w:rPr>
      </w:pPr>
      <w:r w:rsidRPr="004069A3">
        <w:rPr>
          <w:rFonts w:hint="eastAsia"/>
          <w:bCs/>
          <w:sz w:val="22"/>
          <w:szCs w:val="32"/>
        </w:rPr>
        <w:t>临时人员指临时来访学者等</w:t>
      </w:r>
      <w:r>
        <w:rPr>
          <w:rFonts w:hint="eastAsia"/>
          <w:bCs/>
          <w:sz w:val="22"/>
          <w:szCs w:val="32"/>
        </w:rPr>
        <w:t>，期限三个月。</w:t>
      </w:r>
    </w:p>
    <w:p w:rsidR="003F382A" w:rsidRPr="001D3FBD" w:rsidRDefault="001D3FBD" w:rsidP="001D3FBD">
      <w:pPr>
        <w:ind w:firstLineChars="500" w:firstLine="1100"/>
        <w:rPr>
          <w:bCs/>
          <w:sz w:val="22"/>
          <w:szCs w:val="32"/>
        </w:rPr>
      </w:pPr>
      <w:r w:rsidRPr="00410C27">
        <w:rPr>
          <w:rFonts w:hint="eastAsia"/>
          <w:bCs/>
          <w:sz w:val="22"/>
          <w:szCs w:val="32"/>
        </w:rPr>
        <w:t>临时</w:t>
      </w:r>
      <w:r>
        <w:rPr>
          <w:rFonts w:hint="eastAsia"/>
          <w:bCs/>
          <w:sz w:val="22"/>
          <w:szCs w:val="32"/>
        </w:rPr>
        <w:t>账号</w:t>
      </w:r>
      <w:r w:rsidRPr="00410C27">
        <w:rPr>
          <w:rFonts w:hint="eastAsia"/>
          <w:bCs/>
          <w:sz w:val="22"/>
          <w:szCs w:val="32"/>
        </w:rPr>
        <w:t>到期后需填写</w:t>
      </w:r>
      <w:r>
        <w:rPr>
          <w:rFonts w:hint="eastAsia"/>
          <w:bCs/>
          <w:sz w:val="22"/>
          <w:szCs w:val="32"/>
        </w:rPr>
        <w:t>并递交《</w:t>
      </w:r>
      <w:r w:rsidRPr="00410C27">
        <w:rPr>
          <w:rFonts w:hint="eastAsia"/>
          <w:bCs/>
          <w:sz w:val="22"/>
          <w:szCs w:val="32"/>
        </w:rPr>
        <w:t>安徽医科大学校园网临时账</w:t>
      </w:r>
      <w:r>
        <w:rPr>
          <w:rFonts w:hint="eastAsia"/>
          <w:bCs/>
          <w:sz w:val="22"/>
          <w:szCs w:val="32"/>
        </w:rPr>
        <w:t>号</w:t>
      </w:r>
      <w:r w:rsidRPr="00410C27">
        <w:rPr>
          <w:rFonts w:hint="eastAsia"/>
          <w:bCs/>
          <w:sz w:val="22"/>
          <w:szCs w:val="32"/>
        </w:rPr>
        <w:t>续期申请表</w:t>
      </w:r>
      <w:r>
        <w:rPr>
          <w:rFonts w:hint="eastAsia"/>
          <w:bCs/>
          <w:sz w:val="22"/>
          <w:szCs w:val="32"/>
        </w:rPr>
        <w:t>》。</w:t>
      </w:r>
    </w:p>
    <w:sectPr w:rsidR="003F382A" w:rsidRPr="001D3FB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A9" w:rsidRDefault="006F68A9" w:rsidP="001F4788">
      <w:r>
        <w:separator/>
      </w:r>
    </w:p>
  </w:endnote>
  <w:endnote w:type="continuationSeparator" w:id="0">
    <w:p w:rsidR="006F68A9" w:rsidRDefault="006F68A9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D0" w:rsidRPr="009455D0" w:rsidRDefault="009455D0" w:rsidP="009455D0">
    <w:pPr>
      <w:ind w:leftChars="-257" w:left="-540" w:right="-716" w:firstLineChars="250" w:firstLine="45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图书馆六</w:t>
    </w:r>
    <w:r w:rsidRPr="00D744D2">
      <w:rPr>
        <w:rFonts w:hint="eastAsia"/>
        <w:color w:val="000000"/>
        <w:sz w:val="18"/>
        <w:szCs w:val="18"/>
      </w:rPr>
      <w:t>楼</w:t>
    </w:r>
    <w:r w:rsidRPr="00D744D2">
      <w:rPr>
        <w:rFonts w:hint="eastAsia"/>
        <w:color w:val="000000"/>
        <w:sz w:val="18"/>
        <w:szCs w:val="18"/>
      </w:rPr>
      <w:t xml:space="preserve">  </w:t>
    </w:r>
    <w:r w:rsidRPr="00D744D2"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>0551- 65161204</w:t>
    </w:r>
    <w:r w:rsidRPr="00D744D2"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A9" w:rsidRDefault="006F68A9" w:rsidP="001F4788">
      <w:r>
        <w:separator/>
      </w:r>
    </w:p>
  </w:footnote>
  <w:footnote w:type="continuationSeparator" w:id="0">
    <w:p w:rsidR="006F68A9" w:rsidRDefault="006F68A9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8" w:rsidRPr="001F4788" w:rsidRDefault="001F4788" w:rsidP="001F4788">
    <w:pPr>
      <w:pStyle w:val="a3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7C"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D77">
      <w:rPr>
        <w:rFonts w:hint="eastAsia"/>
      </w:rPr>
      <w:t xml:space="preserve"> </w:t>
    </w:r>
    <w:r w:rsidR="00E05D77"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 w:rsidRPr="009411AC">
      <w:rPr>
        <w:rFonts w:hint="eastAsia"/>
      </w:rPr>
      <w:t>地址：图书馆六楼</w:t>
    </w:r>
    <w:r w:rsidRPr="009411AC">
      <w:rPr>
        <w:rFonts w:hint="eastAsia"/>
      </w:rPr>
      <w:t xml:space="preserve"> </w:t>
    </w:r>
    <w:r>
      <w:rPr>
        <w:rFonts w:hint="eastAsia"/>
      </w:rPr>
      <w:t xml:space="preserve">  </w:t>
    </w:r>
    <w:r w:rsidRPr="009411AC">
      <w:rPr>
        <w:rFonts w:hint="eastAsia"/>
      </w:rPr>
      <w:t xml:space="preserve"> </w:t>
    </w:r>
    <w:r w:rsidRPr="009411AC">
      <w:rPr>
        <w:rFonts w:hint="eastAsia"/>
      </w:rPr>
      <w:t>联系电话：</w:t>
    </w:r>
    <w:r>
      <w:rPr>
        <w:rFonts w:hint="eastAsia"/>
      </w:rPr>
      <w:t>0551-6</w:t>
    </w:r>
    <w:r w:rsidRPr="009411AC">
      <w:rPr>
        <w:rFonts w:hint="eastAsia"/>
      </w:rPr>
      <w:t>5161204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5BFE"/>
    <w:rsid w:val="001C2597"/>
    <w:rsid w:val="001D3FBD"/>
    <w:rsid w:val="001E27B3"/>
    <w:rsid w:val="001E6CC6"/>
    <w:rsid w:val="001F4788"/>
    <w:rsid w:val="00236543"/>
    <w:rsid w:val="002406CD"/>
    <w:rsid w:val="003C438B"/>
    <w:rsid w:val="003E4BB5"/>
    <w:rsid w:val="003F382A"/>
    <w:rsid w:val="00435385"/>
    <w:rsid w:val="005E3327"/>
    <w:rsid w:val="00615788"/>
    <w:rsid w:val="006F68A9"/>
    <w:rsid w:val="008E4240"/>
    <w:rsid w:val="008F7E6D"/>
    <w:rsid w:val="009455D0"/>
    <w:rsid w:val="00B60257"/>
    <w:rsid w:val="00B67DE7"/>
    <w:rsid w:val="00B74475"/>
    <w:rsid w:val="00BD7FA3"/>
    <w:rsid w:val="00C65AC4"/>
    <w:rsid w:val="00DE0562"/>
    <w:rsid w:val="00E05D77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DCFC"/>
  <w15:chartTrackingRefBased/>
  <w15:docId w15:val="{19DE339C-F6C6-4492-A183-1712A7B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7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微软用户</cp:lastModifiedBy>
  <cp:revision>21</cp:revision>
  <dcterms:created xsi:type="dcterms:W3CDTF">2020-04-29T08:16:00Z</dcterms:created>
  <dcterms:modified xsi:type="dcterms:W3CDTF">2020-10-26T02:34:00Z</dcterms:modified>
</cp:coreProperties>
</file>